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67" w:rsidRPr="00997C67" w:rsidRDefault="00997C67" w:rsidP="00997C67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97C67">
        <w:rPr>
          <w:rFonts w:ascii="宋体" w:eastAsia="宋体" w:hAnsi="宋体" w:cs="宋体"/>
          <w:kern w:val="0"/>
          <w:sz w:val="18"/>
          <w:szCs w:val="18"/>
        </w:rPr>
        <w:t>《雌雄莫辩》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《雌雄莫辨》，一部讲述19世纪在爱尔兰都柏林，两个寂寞女人女扮男装的文艺电影。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阿尔伯特，一个修道院出身，接受过良好教育的女孩儿，因为家庭变故，14岁被抛弃在平民窟，悲惨的被五个男人侵犯了。此后，她开始女扮男装，成功的应聘到了侍者的工作。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经过多年的努力，她终于在都柏林最豪华的酒店取得了一席之地，并且一直隐藏着自己其实是一个女人的秘密。平常生活拘谨而又严肃，做任何事情都谨小慎微到了极致。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伯特，一个底层的油漆工。一米八五的高大身材，叼着烟卷的浪荡神情。为了逃离丈夫永无休止的殴打，她偷走了丈夫的工作服和油漆工具，努力的使自己变成一个男人，并成功的做到了养家糊口，甚至有了家室。娶了一位志同道合的女人作“妻子”。性格豪放不羁，男人味道十足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 两个性格迥异，却同样女扮男装的女人，因为酒店老板的一次粉刷墙壁，遇到了一起。从此，性格拘谨的阿尔伯特，开始了与以往不同的生活，憧憬着美好的未来。然而等待她的，终究是残酷的现实和不幸的命运……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 整部电影有点儿沉闷，没有一般反串电影的轻松和幽默，也没有什么所谓激情戏的精彩噱头。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有的只是那个时期，作为女性群体，尤其是底层劳动妇女的被压迫和被蹂躏。有的只是追求尊重人权，尊重女性的心头那一抹沉重。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很多人觉得这部电影拍的并不成功。因为定位模糊。以文艺片的标准，它的文学性和艺术性都不足。以现实主义题材的标准，这部电影又不够深刻。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但是， 电影中两个女扮男装女人的扮演者，格伦·克洛斯（扮演侍者阿尔伯特），珍妮·麦克蒂尔（扮演油漆工休伯特）。这两位演员的表演真所谓是可圈可点，为影片着实增色不少。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挑起了电影的整个大梁。两个人也同时进军奥斯卡，虽然格伦·克洛斯最终与奥斯卡影后擦肩而过，但很大原因是由于电影本身剧情有些拖沓，且受到自身身材的限制造成的。与她自身的演技绝对无关。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而珍妮·麦克蒂尔获得了奥斯卡最佳配角的提名，与她的表现来说完全值得。</w:t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</w:r>
      <w:r w:rsidRPr="00997C67">
        <w:rPr>
          <w:rFonts w:ascii="宋体" w:eastAsia="宋体" w:hAnsi="宋体" w:cs="宋体"/>
          <w:kern w:val="0"/>
          <w:sz w:val="18"/>
          <w:szCs w:val="18"/>
        </w:rPr>
        <w:br/>
        <w:t>总的来说，在心情平静，不烦不</w:t>
      </w:r>
      <w:proofErr w:type="gramStart"/>
      <w:r w:rsidRPr="00997C67">
        <w:rPr>
          <w:rFonts w:ascii="宋体" w:eastAsia="宋体" w:hAnsi="宋体" w:cs="宋体"/>
          <w:kern w:val="0"/>
          <w:sz w:val="18"/>
          <w:szCs w:val="18"/>
        </w:rPr>
        <w:t>躁</w:t>
      </w:r>
      <w:proofErr w:type="gramEnd"/>
      <w:r w:rsidRPr="00997C67">
        <w:rPr>
          <w:rFonts w:ascii="宋体" w:eastAsia="宋体" w:hAnsi="宋体" w:cs="宋体"/>
          <w:kern w:val="0"/>
          <w:sz w:val="18"/>
          <w:szCs w:val="18"/>
        </w:rPr>
        <w:t>的时候，《雌雄莫辨》还是值得一看的一部电影。</w:t>
      </w:r>
    </w:p>
    <w:p w:rsidR="00270350" w:rsidRPr="00997C67" w:rsidRDefault="00270350">
      <w:pPr>
        <w:rPr>
          <w:sz w:val="18"/>
          <w:szCs w:val="18"/>
        </w:rPr>
      </w:pPr>
      <w:bookmarkStart w:id="0" w:name="_GoBack"/>
      <w:bookmarkEnd w:id="0"/>
    </w:p>
    <w:sectPr w:rsidR="00270350" w:rsidRPr="00997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C7"/>
    <w:rsid w:val="00270350"/>
    <w:rsid w:val="00997C67"/>
    <w:rsid w:val="00C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2018-05-28T06:54:00Z</dcterms:created>
  <dcterms:modified xsi:type="dcterms:W3CDTF">2018-05-28T06:54:00Z</dcterms:modified>
</cp:coreProperties>
</file>